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31CB" w:rsidRDefault="006031CB" w:rsidP="006031CB"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                                              ΑΝΑΚΟΙΝΩΣΗ</w:t>
      </w:r>
    </w:p>
    <w:p w:rsidR="00662F21" w:rsidRPr="004379E3" w:rsidRDefault="00607F36" w:rsidP="004379E3">
      <w:pPr>
        <w:autoSpaceDE w:val="0"/>
        <w:autoSpaceDN w:val="0"/>
        <w:adjustRightInd w:val="0"/>
        <w:spacing w:line="240" w:lineRule="auto"/>
        <w:jc w:val="both"/>
        <w:rPr>
          <w:rFonts w:eastAsia="Calibri" w:cs="Times New Roman"/>
          <w:lang w:eastAsia="el-GR"/>
        </w:rPr>
      </w:pPr>
      <w:r w:rsidRPr="004379E3">
        <w:t xml:space="preserve">Η Περιφέρεια Ηπείρου </w:t>
      </w:r>
      <w:r w:rsidR="006031CB" w:rsidRPr="004379E3">
        <w:rPr>
          <w:bCs/>
        </w:rPr>
        <w:t xml:space="preserve">σύμφωνα     με     την    Ανακοίνωση  </w:t>
      </w:r>
      <w:r w:rsidR="00662F21" w:rsidRPr="004379E3">
        <w:rPr>
          <w:bCs/>
        </w:rPr>
        <w:t>με</w:t>
      </w:r>
      <w:r w:rsidR="006031CB" w:rsidRPr="004379E3">
        <w:rPr>
          <w:bCs/>
        </w:rPr>
        <w:t xml:space="preserve">  </w:t>
      </w:r>
      <w:proofErr w:type="spellStart"/>
      <w:r w:rsidR="006031CB" w:rsidRPr="004379E3">
        <w:rPr>
          <w:bCs/>
        </w:rPr>
        <w:t>αριθμ</w:t>
      </w:r>
      <w:proofErr w:type="spellEnd"/>
      <w:r w:rsidR="006031CB" w:rsidRPr="004379E3">
        <w:rPr>
          <w:bCs/>
        </w:rPr>
        <w:t>.</w:t>
      </w:r>
      <w:r w:rsidR="004379E3">
        <w:rPr>
          <w:bCs/>
        </w:rPr>
        <w:t xml:space="preserve"> </w:t>
      </w:r>
      <w:proofErr w:type="spellStart"/>
      <w:r w:rsidR="006031CB" w:rsidRPr="004379E3">
        <w:rPr>
          <w:bCs/>
        </w:rPr>
        <w:t>πρωτ</w:t>
      </w:r>
      <w:proofErr w:type="spellEnd"/>
      <w:r w:rsidR="006031CB" w:rsidRPr="004379E3">
        <w:rPr>
          <w:bCs/>
        </w:rPr>
        <w:t>.</w:t>
      </w:r>
      <w:r w:rsidRPr="004379E3">
        <w:rPr>
          <w:rFonts w:eastAsia="Arial Unicode MS" w:cs="Arial"/>
          <w:spacing w:val="20"/>
        </w:rPr>
        <w:t xml:space="preserve"> </w:t>
      </w:r>
      <w:r w:rsidRPr="004379E3">
        <w:rPr>
          <w:rFonts w:eastAsia="Arial Unicode MS" w:cs="Arial"/>
          <w:spacing w:val="20"/>
        </w:rPr>
        <w:t>121272/8008</w:t>
      </w:r>
      <w:r w:rsidRPr="004379E3">
        <w:rPr>
          <w:rFonts w:eastAsia="Arial Unicode MS" w:cs="Arial"/>
          <w:spacing w:val="20"/>
        </w:rPr>
        <w:t>/07-08-2019</w:t>
      </w:r>
      <w:r w:rsidR="006031CB" w:rsidRPr="004379E3">
        <w:rPr>
          <w:bCs/>
        </w:rPr>
        <w:t xml:space="preserve">  ΑΔΑ:</w:t>
      </w:r>
      <w:r w:rsidR="00662F21" w:rsidRPr="004379E3">
        <w:rPr>
          <w:bCs/>
        </w:rPr>
        <w:t>65ΨΞ7Λ9-ΡΛΤ</w:t>
      </w:r>
      <w:r w:rsidR="006031CB" w:rsidRPr="004379E3">
        <w:rPr>
          <w:bCs/>
        </w:rPr>
        <w:t>)</w:t>
      </w:r>
      <w:r w:rsidR="006031CB" w:rsidRPr="004379E3">
        <w:t>, </w:t>
      </w:r>
      <w:r w:rsidRPr="004379E3">
        <w:t>ανακοινώνει</w:t>
      </w:r>
      <w:r w:rsidRPr="004379E3">
        <w:rPr>
          <w:rFonts w:cs="TimesNewRomanPS-BoldMT"/>
          <w:bCs/>
        </w:rPr>
        <w:t xml:space="preserve"> τη σύναψη σύμβασης μίσθωσης έργου με συνολικά δύο (2) άτομα</w:t>
      </w:r>
      <w:r w:rsidR="006031CB" w:rsidRPr="004379E3">
        <w:t xml:space="preserve"> και   συγκεκριμένα,   ενός   ΠΕ</w:t>
      </w:r>
      <w:r w:rsidR="00662F21" w:rsidRPr="004379E3">
        <w:t xml:space="preserve"> Μηχανικού</w:t>
      </w:r>
      <w:r w:rsidR="006031CB" w:rsidRPr="004379E3">
        <w:t xml:space="preserve">   </w:t>
      </w:r>
      <w:r w:rsidR="00662F21" w:rsidRPr="004379E3">
        <w:t>και</w:t>
      </w:r>
      <w:r w:rsidR="006031CB" w:rsidRPr="004379E3">
        <w:t xml:space="preserve">  ενός   ΠΕ   Διοικητικού  -  Οικονομικού</w:t>
      </w:r>
      <w:r w:rsidR="00662F21" w:rsidRPr="004379E3">
        <w:t xml:space="preserve"> για την κάλυψη</w:t>
      </w:r>
      <w:r w:rsidR="004379E3">
        <w:t xml:space="preserve"> των αναγκών</w:t>
      </w:r>
      <w:r w:rsidR="00662F21" w:rsidRPr="004379E3">
        <w:t xml:space="preserve"> του συγχρηματοδοτούμενου προγράμματος  </w:t>
      </w:r>
      <w:r w:rsidR="00662F21" w:rsidRPr="004379E3">
        <w:rPr>
          <w:rFonts w:eastAsia="Calibri" w:cs="Times New Roman"/>
          <w:lang w:eastAsia="el-GR"/>
        </w:rPr>
        <w:t>INTERREG EUROPE</w:t>
      </w:r>
      <w:r w:rsidR="00662F21" w:rsidRPr="004379E3">
        <w:rPr>
          <w:rFonts w:eastAsia="Calibri" w:cs="Times New Roman"/>
          <w:lang w:eastAsia="el-GR"/>
        </w:rPr>
        <w:t xml:space="preserve"> με </w:t>
      </w:r>
      <w:r w:rsidR="00662F21" w:rsidRPr="004379E3">
        <w:rPr>
          <w:rFonts w:eastAsia="Times New Roman" w:cs="Times New Roman"/>
          <w:color w:val="000000"/>
          <w:lang w:eastAsia="el-GR"/>
        </w:rPr>
        <w:t xml:space="preserve"> </w:t>
      </w:r>
      <w:r w:rsidR="00662F21" w:rsidRPr="004379E3">
        <w:rPr>
          <w:rFonts w:eastAsia="Times New Roman" w:cs="Times New Roman"/>
          <w:color w:val="000000"/>
          <w:lang w:eastAsia="el-GR"/>
        </w:rPr>
        <w:t>Τ</w:t>
      </w:r>
      <w:r w:rsidR="00662F21" w:rsidRPr="004379E3">
        <w:rPr>
          <w:rFonts w:eastAsia="Times New Roman" w:cs="TimesNewRomanPSMT"/>
          <w:bCs/>
          <w:lang w:eastAsia="el-GR"/>
        </w:rPr>
        <w:t>ίτλο Έργου</w:t>
      </w:r>
      <w:r w:rsidR="00662F21" w:rsidRPr="004379E3">
        <w:rPr>
          <w:rFonts w:eastAsia="Times New Roman" w:cs="TimesNewRomanPSMT"/>
          <w:lang w:eastAsia="el-GR"/>
        </w:rPr>
        <w:t xml:space="preserve">: </w:t>
      </w:r>
      <w:r w:rsidR="00662F21" w:rsidRPr="004379E3">
        <w:rPr>
          <w:rFonts w:eastAsia="Calibri" w:cs="Times New Roman"/>
          <w:lang w:eastAsia="el-GR"/>
        </w:rPr>
        <w:t>APPROVE</w:t>
      </w:r>
      <w:r w:rsidR="00662F21" w:rsidRPr="004379E3">
        <w:rPr>
          <w:rFonts w:eastAsia="Calibri" w:cs="Times New Roman"/>
          <w:lang w:eastAsia="el-GR"/>
        </w:rPr>
        <w:t>.</w:t>
      </w:r>
    </w:p>
    <w:p w:rsidR="00662F21" w:rsidRPr="00662F21" w:rsidRDefault="00662F21" w:rsidP="004379E3">
      <w:pPr>
        <w:autoSpaceDE w:val="0"/>
        <w:autoSpaceDN w:val="0"/>
        <w:adjustRightInd w:val="0"/>
        <w:spacing w:after="0" w:line="240" w:lineRule="auto"/>
        <w:jc w:val="both"/>
        <w:rPr>
          <w:rFonts w:eastAsia="Arial Unicode MS" w:cs="Arial Unicode MS"/>
          <w:spacing w:val="20"/>
          <w:lang w:eastAsia="el-GR"/>
        </w:rPr>
      </w:pPr>
      <w:r w:rsidRPr="00662F21">
        <w:rPr>
          <w:rFonts w:eastAsia="Times New Roman" w:cs="TimesNewRomanPSMT"/>
          <w:lang w:eastAsia="el-GR"/>
        </w:rPr>
        <w:t>Οι ενδιαφερόμενοι καλούνται να</w:t>
      </w:r>
      <w:r w:rsidR="004379E3" w:rsidRPr="004379E3">
        <w:rPr>
          <w:rFonts w:eastAsia="Times New Roman" w:cs="TimesNewRomanPSMT"/>
          <w:lang w:eastAsia="el-GR"/>
        </w:rPr>
        <w:t xml:space="preserve"> μελετήσουν την Ανακοίνωση και τα Παραρτήματα</w:t>
      </w:r>
      <w:r w:rsidR="004379E3">
        <w:rPr>
          <w:rFonts w:eastAsia="Times New Roman" w:cs="TimesNewRomanPSMT"/>
          <w:lang w:eastAsia="el-GR"/>
        </w:rPr>
        <w:t>,</w:t>
      </w:r>
      <w:r w:rsidR="004379E3" w:rsidRPr="004379E3">
        <w:rPr>
          <w:rFonts w:eastAsia="Times New Roman" w:cs="TimesNewRomanPSMT"/>
          <w:lang w:eastAsia="el-GR"/>
        </w:rPr>
        <w:t xml:space="preserve"> να</w:t>
      </w:r>
      <w:r w:rsidRPr="00662F21">
        <w:rPr>
          <w:rFonts w:eastAsia="Times New Roman" w:cs="TimesNewRomanPSMT"/>
          <w:lang w:eastAsia="el-GR"/>
        </w:rPr>
        <w:t xml:space="preserve"> συμπληρώσουν την αίτηση όπως αυτή </w:t>
      </w:r>
      <w:r w:rsidR="004379E3" w:rsidRPr="004379E3">
        <w:rPr>
          <w:rFonts w:eastAsia="Times New Roman" w:cs="TimesNewRomanPSMT"/>
          <w:lang w:eastAsia="el-GR"/>
        </w:rPr>
        <w:t xml:space="preserve">επισυνάπτεται </w:t>
      </w:r>
      <w:r w:rsidRPr="00662F21">
        <w:rPr>
          <w:rFonts w:eastAsia="Times New Roman" w:cs="TimesNewRomanPSMT"/>
          <w:lang w:eastAsia="el-GR"/>
        </w:rPr>
        <w:t xml:space="preserve">και να την υποβάλουν με τα αντίστοιχα δικαιολογητικά, </w:t>
      </w:r>
      <w:bookmarkStart w:id="0" w:name="_GoBack"/>
      <w:bookmarkEnd w:id="0"/>
      <w:r w:rsidRPr="00662F21">
        <w:rPr>
          <w:rFonts w:eastAsia="Times New Roman" w:cs="TimesNewRomanPSMT"/>
          <w:lang w:eastAsia="el-GR"/>
        </w:rPr>
        <w:t xml:space="preserve">στα γραφεία της υπηρεσίας μας στην ακόλουθη διεύθυνση: </w:t>
      </w:r>
      <w:r w:rsidRPr="00662F21">
        <w:rPr>
          <w:rFonts w:eastAsia="Arial Unicode MS" w:cs="Arial Unicode MS"/>
          <w:lang w:eastAsia="el-GR"/>
        </w:rPr>
        <w:t>ΠΕΡΙΦΕΡΕΙΑ  ΗΠΕΙΡΟΥ, ΓΕΝΙΚΗ ΔΙΕΥΘΥΝΣΗ  ΟΙΚΟΝΟΜΙΚΩΝ ΥΠΗΡΕΣΙΩΝ &amp;   ΕΣΩΤΕΡΙΚΗΣ ΛΕΙΤΟΥΡΓΙΑΣ , Δ/ΝΣΗ  ΔΙΟΙΚΗΣΗΣ, ΤΜΗΜΑ ΠΡΟΣΩΠΙΚΟΥ, Πλατεία Πύρρου 1, Διοικητήριο – Τ.Κ.  45 221</w:t>
      </w:r>
      <w:r w:rsidRPr="00662F21">
        <w:rPr>
          <w:rFonts w:eastAsia="Times New Roman" w:cs="TimesNewRomanPSMT"/>
          <w:lang w:eastAsia="el-GR"/>
        </w:rPr>
        <w:t xml:space="preserve"> (</w:t>
      </w:r>
      <w:proofErr w:type="spellStart"/>
      <w:r w:rsidRPr="00662F21">
        <w:rPr>
          <w:rFonts w:eastAsia="Times New Roman" w:cs="TimesNewRomanPSMT"/>
          <w:lang w:eastAsia="el-GR"/>
        </w:rPr>
        <w:t>τηλ</w:t>
      </w:r>
      <w:proofErr w:type="spellEnd"/>
      <w:r w:rsidRPr="00662F21">
        <w:rPr>
          <w:rFonts w:eastAsia="Times New Roman" w:cs="TimesNewRomanPSMT"/>
          <w:lang w:eastAsia="el-GR"/>
        </w:rPr>
        <w:t>. επικοινωνίας: 26513-64236).</w:t>
      </w:r>
    </w:p>
    <w:p w:rsidR="00662F21" w:rsidRPr="00662F21" w:rsidRDefault="00662F21" w:rsidP="004379E3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TimesNewRomanPSMT"/>
          <w:lang w:eastAsia="el-GR"/>
        </w:rPr>
      </w:pPr>
      <w:r w:rsidRPr="00662F21">
        <w:rPr>
          <w:rFonts w:eastAsia="Times New Roman" w:cs="TimesNewRomanPSMT"/>
          <w:bCs/>
          <w:lang w:eastAsia="el-GR"/>
        </w:rPr>
        <w:t xml:space="preserve">Η προθεσμία υποβολής των αιτήσεων είναι δέκα (10) ημέρες </w:t>
      </w:r>
      <w:r w:rsidRPr="00662F21">
        <w:rPr>
          <w:rFonts w:eastAsia="Times New Roman" w:cs="TimesNewRomanPSMT"/>
          <w:lang w:eastAsia="el-GR"/>
        </w:rPr>
        <w:t xml:space="preserve">(υπολογιζόμενες ημερολογιακά) και αρχίζει από την επόμενη ημέρα της ανάρτησής της στο κατάστημα της υπηρεσίας μας, στο κατάστημα της έδρας της Περιφέρειας Ηπείρου και στην ιστοσελίδα της, ήτοι </w:t>
      </w:r>
      <w:r w:rsidRPr="00662F21">
        <w:rPr>
          <w:rFonts w:eastAsia="Times New Roman" w:cs="TimesNewRomanPSMT"/>
          <w:bCs/>
          <w:lang w:eastAsia="el-GR"/>
        </w:rPr>
        <w:t>από  08 Αυγούστου 2019 έως και 19 Αυγούστου 2019</w:t>
      </w:r>
      <w:r w:rsidR="004379E3" w:rsidRPr="004379E3">
        <w:rPr>
          <w:rFonts w:eastAsia="Times New Roman" w:cs="TimesNewRomanPSMT"/>
          <w:bCs/>
          <w:lang w:eastAsia="el-GR"/>
        </w:rPr>
        <w:t>.</w:t>
      </w:r>
    </w:p>
    <w:p w:rsidR="00DE0207" w:rsidRDefault="00DE0207"/>
    <w:sectPr w:rsidR="00DE0207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TimesNewRomanPS-BoldMT">
    <w:altName w:val="Calibri"/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TimesNewRomanPSMT">
    <w:altName w:val="MS Mincho"/>
    <w:panose1 w:val="00000000000000000000"/>
    <w:charset w:val="A1"/>
    <w:family w:val="auto"/>
    <w:notTrueType/>
    <w:pitch w:val="default"/>
    <w:sig w:usb0="00000001" w:usb1="08070000" w:usb2="00000010" w:usb3="00000000" w:csb0="00020008" w:csb1="00000000"/>
  </w:font>
  <w:font w:name="Calibri Light">
    <w:panose1 w:val="020F0302020204030204"/>
    <w:charset w:val="A1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5FFC"/>
    <w:rsid w:val="00205FFC"/>
    <w:rsid w:val="004379E3"/>
    <w:rsid w:val="006031CB"/>
    <w:rsid w:val="00607F36"/>
    <w:rsid w:val="00662F21"/>
    <w:rsid w:val="00DE02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EEBE1A"/>
  <w15:chartTrackingRefBased/>
  <w15:docId w15:val="{136207B1-BD25-48DA-B105-2DC9F3D5BD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31CB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082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185</Words>
  <Characters>1002</Characters>
  <Application>Microsoft Office Word</Application>
  <DocSecurity>0</DocSecurity>
  <Lines>8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</dc:creator>
  <cp:keywords/>
  <dc:description/>
  <cp:lastModifiedBy>u</cp:lastModifiedBy>
  <cp:revision>3</cp:revision>
  <dcterms:created xsi:type="dcterms:W3CDTF">2019-08-07T06:47:00Z</dcterms:created>
  <dcterms:modified xsi:type="dcterms:W3CDTF">2019-08-07T07:11:00Z</dcterms:modified>
</cp:coreProperties>
</file>